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cs="Times New Roman"/>
          <w:sz w:val="30"/>
          <w:szCs w:val="30"/>
        </w:rPr>
        <w:t>附件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sz w:val="44"/>
          <w:szCs w:val="44"/>
        </w:rPr>
      </w:pPr>
      <w:bookmarkStart w:id="0" w:name="_GoBack"/>
      <w:r>
        <w:rPr>
          <w:rFonts w:hint="default" w:ascii="Times New Roman" w:hAnsi="Times New Roman" w:cs="Times New Roman"/>
          <w:b/>
          <w:sz w:val="44"/>
          <w:szCs w:val="44"/>
        </w:rPr>
        <w:t>2022年</w:t>
      </w:r>
      <w:r>
        <w:rPr>
          <w:rFonts w:hint="default" w:ascii="Times New Roman" w:hAnsi="Times New Roman" w:cs="Times New Roman"/>
          <w:b/>
          <w:sz w:val="44"/>
          <w:szCs w:val="44"/>
          <w:lang w:val="en-US" w:eastAsia="zh-CN"/>
        </w:rPr>
        <w:t>教育国际化专题工作会议</w:t>
      </w:r>
      <w:r>
        <w:rPr>
          <w:rFonts w:hint="default" w:ascii="Times New Roman" w:hAnsi="Times New Roman" w:cs="Times New Roman"/>
          <w:b/>
          <w:sz w:val="44"/>
          <w:szCs w:val="44"/>
        </w:rPr>
        <w:t>回执</w:t>
      </w:r>
    </w:p>
    <w:bookmarkEnd w:id="0"/>
    <w:p>
      <w:pPr>
        <w:spacing w:line="360" w:lineRule="auto"/>
        <w:jc w:val="center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widowControl/>
        <w:shd w:val="clear" w:color="auto" w:fill="FFFFFF"/>
        <w:spacing w:line="460" w:lineRule="exact"/>
        <w:ind w:firstLine="562" w:firstLineChars="200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b/>
          <w:kern w:val="0"/>
          <w:sz w:val="28"/>
          <w:szCs w:val="28"/>
        </w:rPr>
        <w:t xml:space="preserve">时 </w:t>
      </w:r>
      <w:r>
        <w:rPr>
          <w:rFonts w:hint="eastAsia" w:ascii="Times New Roman" w:hAnsi="Times New Roman" w:cs="Times New Roman"/>
          <w:b/>
          <w:kern w:val="0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kern w:val="0"/>
          <w:sz w:val="28"/>
          <w:szCs w:val="28"/>
        </w:rPr>
        <w:t xml:space="preserve"> 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2022年1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日（星期四）15:00-16:30</w:t>
      </w:r>
    </w:p>
    <w:p>
      <w:pPr>
        <w:widowControl/>
        <w:shd w:val="clear" w:color="auto" w:fill="FFFFFF"/>
        <w:spacing w:line="460" w:lineRule="exact"/>
        <w:ind w:firstLine="562" w:firstLineChars="200"/>
        <w:jc w:val="left"/>
        <w:rPr>
          <w:rFonts w:hint="default" w:ascii="Times New Roman" w:hAnsi="Times New Roman" w:cs="Times New Roman"/>
          <w:kern w:val="0"/>
          <w:sz w:val="28"/>
          <w:szCs w:val="28"/>
        </w:rPr>
      </w:pPr>
      <w:r>
        <w:rPr>
          <w:rFonts w:hint="eastAsia" w:ascii="Times New Roman" w:hAnsi="Times New Roman" w:cs="Times New Roman"/>
          <w:b/>
          <w:kern w:val="0"/>
          <w:sz w:val="28"/>
          <w:szCs w:val="28"/>
          <w:lang w:val="en-US" w:eastAsia="zh-CN"/>
        </w:rPr>
        <w:t>网络会议</w:t>
      </w:r>
      <w:r>
        <w:rPr>
          <w:rFonts w:hint="default" w:ascii="Times New Roman" w:hAnsi="Times New Roman" w:cs="Times New Roman"/>
          <w:kern w:val="0"/>
          <w:sz w:val="28"/>
          <w:szCs w:val="28"/>
        </w:rPr>
        <w:t>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 xml:space="preserve">腾讯会议（会议号：609-557-765，密码：202212）   </w:t>
      </w:r>
    </w:p>
    <w:p>
      <w:pPr>
        <w:widowControl/>
        <w:shd w:val="clear" w:color="auto" w:fill="FFFFFF"/>
        <w:spacing w:line="460" w:lineRule="exact"/>
        <w:ind w:firstLine="560" w:firstLineChars="200"/>
        <w:jc w:val="left"/>
        <w:rPr>
          <w:rFonts w:hint="default" w:ascii="Times New Roman" w:hAnsi="Times New Roman" w:cs="Times New Roman"/>
          <w:kern w:val="0"/>
          <w:sz w:val="28"/>
          <w:szCs w:val="28"/>
        </w:rPr>
      </w:pPr>
    </w:p>
    <w:p>
      <w:pPr>
        <w:widowControl/>
        <w:shd w:val="clear" w:color="auto" w:fill="FFFFFF"/>
        <w:spacing w:line="460" w:lineRule="exact"/>
        <w:ind w:firstLine="562" w:firstLineChars="200"/>
        <w:jc w:val="left"/>
        <w:rPr>
          <w:rFonts w:hint="default" w:ascii="Times New Roman" w:hAnsi="Times New Roman" w:cs="Times New Roman"/>
          <w:b/>
          <w:kern w:val="0"/>
          <w:sz w:val="28"/>
          <w:szCs w:val="28"/>
        </w:rPr>
      </w:pPr>
      <w:r>
        <w:rPr>
          <w:rFonts w:hint="default" w:ascii="Times New Roman" w:hAnsi="Times New Roman" w:cs="Times New Roman"/>
          <w:b/>
          <w:kern w:val="0"/>
          <w:sz w:val="28"/>
          <w:szCs w:val="28"/>
        </w:rPr>
        <w:t xml:space="preserve">单位名称: </w:t>
      </w:r>
    </w:p>
    <w:tbl>
      <w:tblPr>
        <w:tblStyle w:val="2"/>
        <w:tblpPr w:leftFromText="180" w:rightFromText="180" w:vertAnchor="text" w:horzAnchor="margin" w:tblpXSpec="center" w:tblpY="18"/>
        <w:tblOverlap w:val="never"/>
        <w:tblW w:w="80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984"/>
        <w:gridCol w:w="3341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lang w:bidi="te-IN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lang w:bidi="te-IN"/>
              </w:rPr>
              <w:t>参会人员姓名</w:t>
            </w:r>
          </w:p>
        </w:tc>
        <w:tc>
          <w:tcPr>
            <w:tcW w:w="334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lang w:bidi="te-IN"/>
              </w:rPr>
              <w:t>职务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8"/>
                <w:szCs w:val="28"/>
                <w:lang w:bidi="te-I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110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3341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  <w:tc>
          <w:tcPr>
            <w:tcW w:w="1610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lang w:bidi="te-IN"/>
              </w:rPr>
            </w:pPr>
          </w:p>
        </w:tc>
      </w:tr>
    </w:tbl>
    <w:p>
      <w:pPr>
        <w:ind w:right="1002" w:rightChars="477"/>
        <w:rPr>
          <w:rFonts w:hint="default" w:ascii="Times New Roman" w:hAnsi="Times New Roman" w:cs="Times New Roman"/>
          <w:kern w:val="0"/>
          <w:sz w:val="28"/>
          <w:szCs w:val="28"/>
        </w:rPr>
      </w:pPr>
    </w:p>
    <w:p>
      <w:pPr>
        <w:ind w:firstLine="640" w:firstLineChars="200"/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请各学院（部）、各单位于11月2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日（星期一）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16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:00前将会议回执电子版发送至国际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合作与交流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处（联系人：王雪，电话：0773-585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u w:val="single"/>
          <w:lang w:val="en-US" w:eastAsia="zh-CN"/>
        </w:rPr>
        <w:t>7127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，邮箱：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fldChar w:fldCharType="begin"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instrText xml:space="preserve"> HYPERLINK "mailto:international@gxnu.edu.cn）。" </w:instrTex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fldChar w:fldCharType="separate"/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international@gxnu.edu.cn）。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wYTgyYzJhNjFkNDg4YjhjODg3MzE1MTg0NDVlNjkifQ=="/>
  </w:docVars>
  <w:rsids>
    <w:rsidRoot w:val="6FB30B70"/>
    <w:rsid w:val="013D28A2"/>
    <w:rsid w:val="01F563B4"/>
    <w:rsid w:val="18C84893"/>
    <w:rsid w:val="51CD68F8"/>
    <w:rsid w:val="5CBB785C"/>
    <w:rsid w:val="6C6E4925"/>
    <w:rsid w:val="6FB30B70"/>
    <w:rsid w:val="7F9A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569</Words>
  <Characters>730</Characters>
  <Lines>0</Lines>
  <Paragraphs>0</Paragraphs>
  <TotalTime>21</TotalTime>
  <ScaleCrop>false</ScaleCrop>
  <LinksUpToDate>false</LinksUpToDate>
  <CharactersWithSpaces>826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2022-11-16T07:48:00Z</dcterms:created>
  <dc:creator>翼</dc:creator>
  <cp:lastModifiedBy>凯之梦</cp:lastModifiedBy>
  <dcterms:modified xsi:type="dcterms:W3CDTF">2022-11-27T11:23:21Z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1478E158FC5544B7A18F74E97DE083E6</vt:lpwstr>
  </property>
</Properties>
</file>